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95926" w14:textId="37AE41AD" w:rsidR="003F7DBD" w:rsidRPr="00CC6454" w:rsidRDefault="003F7DBD" w:rsidP="003F7DBD">
      <w:pPr>
        <w:rPr>
          <w:rFonts w:cstheme="minorHAnsi"/>
          <w:b/>
          <w:bCs/>
        </w:rPr>
      </w:pPr>
      <w:r w:rsidRPr="00CC6454">
        <w:rPr>
          <w:rFonts w:cstheme="minorHAnsi"/>
          <w:b/>
          <w:bCs/>
        </w:rPr>
        <w:t xml:space="preserve">Møte i </w:t>
      </w:r>
      <w:r w:rsidR="00632AF7" w:rsidRPr="00CC6454">
        <w:rPr>
          <w:rFonts w:cstheme="minorHAnsi"/>
          <w:b/>
          <w:bCs/>
        </w:rPr>
        <w:t>Kultur</w:t>
      </w:r>
      <w:r w:rsidR="001B43B5" w:rsidRPr="00CC6454">
        <w:rPr>
          <w:rFonts w:cstheme="minorHAnsi"/>
          <w:b/>
          <w:bCs/>
        </w:rPr>
        <w:t>direktoratet fag</w:t>
      </w:r>
      <w:r w:rsidRPr="00CC6454">
        <w:rPr>
          <w:rFonts w:cstheme="minorHAnsi"/>
          <w:b/>
          <w:bCs/>
        </w:rPr>
        <w:t>gruppe</w:t>
      </w:r>
      <w:r w:rsidR="008C2F09" w:rsidRPr="00CC6454">
        <w:rPr>
          <w:rFonts w:cstheme="minorHAnsi"/>
          <w:b/>
          <w:bCs/>
        </w:rPr>
        <w:t xml:space="preserve"> </w:t>
      </w:r>
      <w:r w:rsidRPr="00CC6454">
        <w:rPr>
          <w:rFonts w:cstheme="minorHAnsi"/>
          <w:b/>
          <w:bCs/>
        </w:rPr>
        <w:t xml:space="preserve">for den kollektive oppreisningen </w:t>
      </w:r>
      <w:r w:rsidR="008C2F09" w:rsidRPr="00CC6454">
        <w:rPr>
          <w:rFonts w:cstheme="minorHAnsi"/>
          <w:b/>
          <w:bCs/>
        </w:rPr>
        <w:t>til romanifolket/taterne</w:t>
      </w:r>
    </w:p>
    <w:p w14:paraId="6397652D" w14:textId="0E5970BA" w:rsidR="00DA1F9B" w:rsidRPr="00CC6454" w:rsidRDefault="00A80A48" w:rsidP="003F7DBD">
      <w:pPr>
        <w:rPr>
          <w:rFonts w:cstheme="minorHAnsi"/>
        </w:rPr>
      </w:pPr>
      <w:r w:rsidRPr="00CC6454">
        <w:rPr>
          <w:rFonts w:cstheme="minorHAnsi"/>
          <w:b/>
          <w:bCs/>
        </w:rPr>
        <w:t>Tid:</w:t>
      </w:r>
      <w:r w:rsidRPr="00CC6454">
        <w:rPr>
          <w:rFonts w:cstheme="minorHAnsi"/>
        </w:rPr>
        <w:t xml:space="preserve"> Fredag </w:t>
      </w:r>
      <w:r w:rsidR="001B43B5" w:rsidRPr="00CC6454">
        <w:rPr>
          <w:rFonts w:cstheme="minorHAnsi"/>
        </w:rPr>
        <w:t>2</w:t>
      </w:r>
      <w:r w:rsidRPr="00CC6454">
        <w:rPr>
          <w:rFonts w:cstheme="minorHAnsi"/>
        </w:rPr>
        <w:t>7</w:t>
      </w:r>
      <w:r w:rsidR="001B43B5" w:rsidRPr="00CC6454">
        <w:rPr>
          <w:rFonts w:cstheme="minorHAnsi"/>
        </w:rPr>
        <w:t>. januar</w:t>
      </w:r>
      <w:r w:rsidR="008C2F09" w:rsidRPr="00CC6454">
        <w:rPr>
          <w:rFonts w:cstheme="minorHAnsi"/>
        </w:rPr>
        <w:t xml:space="preserve"> </w:t>
      </w:r>
      <w:r w:rsidR="001B43B5" w:rsidRPr="00CC6454">
        <w:rPr>
          <w:rFonts w:cstheme="minorHAnsi"/>
        </w:rPr>
        <w:t>klokken 12 til 16</w:t>
      </w:r>
    </w:p>
    <w:p w14:paraId="5351CDD2" w14:textId="77777777" w:rsidR="004311CD" w:rsidRDefault="00A80A48" w:rsidP="005F5FDD">
      <w:pPr>
        <w:rPr>
          <w:rFonts w:cstheme="minorHAnsi"/>
        </w:rPr>
      </w:pPr>
      <w:r w:rsidRPr="00CC6454">
        <w:rPr>
          <w:rFonts w:cstheme="minorHAnsi"/>
          <w:b/>
          <w:bCs/>
        </w:rPr>
        <w:t>Sted:</w:t>
      </w:r>
      <w:r w:rsidR="003F7DBD" w:rsidRPr="00CC6454">
        <w:rPr>
          <w:rFonts w:cstheme="minorHAnsi"/>
        </w:rPr>
        <w:t xml:space="preserve"> Oslo</w:t>
      </w:r>
    </w:p>
    <w:p w14:paraId="31BD3119" w14:textId="582D0CD3" w:rsidR="005F5FDD" w:rsidRPr="00314DBF" w:rsidRDefault="005F5FDD" w:rsidP="005F5FDD">
      <w:pPr>
        <w:rPr>
          <w:rFonts w:cstheme="minorHAnsi"/>
        </w:rPr>
      </w:pPr>
      <w:r w:rsidRPr="00CC6454">
        <w:t>Tilstede: May-Lill Ljosdal, Nils Johnny Nilsen og Ingvild Larsen</w:t>
      </w:r>
      <w:r w:rsidR="00C060EA" w:rsidRPr="00CC6454">
        <w:t xml:space="preserve">. </w:t>
      </w:r>
      <w:r w:rsidRPr="00CC6454">
        <w:t>Digital deltagelse: Lillan Støen, Sergej Munkvold, Monica Karlsen og Elin Marie Brattebø,</w:t>
      </w:r>
    </w:p>
    <w:p w14:paraId="660EF945" w14:textId="0F69B25F" w:rsidR="005F5FDD" w:rsidRPr="00CC6454" w:rsidRDefault="005F5FDD" w:rsidP="003F7DBD">
      <w:pPr>
        <w:rPr>
          <w:rFonts w:cstheme="minorHAnsi"/>
        </w:rPr>
      </w:pPr>
      <w:r w:rsidRPr="00CC6454">
        <w:rPr>
          <w:rFonts w:cstheme="minorHAnsi"/>
        </w:rPr>
        <w:t>Til stede fra Kulturdirektoratet:</w:t>
      </w:r>
      <w:r w:rsidR="00C060EA" w:rsidRPr="00CC6454">
        <w:rPr>
          <w:rFonts w:cstheme="minorHAnsi"/>
        </w:rPr>
        <w:t xml:space="preserve"> </w:t>
      </w:r>
      <w:r w:rsidRPr="00CC6454">
        <w:rPr>
          <w:rFonts w:cstheme="minorHAnsi"/>
        </w:rPr>
        <w:t>Guri Langmyr Iochev, Gro Wærstad og Sissel Aune</w:t>
      </w:r>
    </w:p>
    <w:p w14:paraId="4A3B240B" w14:textId="583E7BB3" w:rsidR="005F5FDD" w:rsidRPr="00CC6454" w:rsidRDefault="002B00F5" w:rsidP="003F7DBD">
      <w:pPr>
        <w:rPr>
          <w:rFonts w:eastAsia="Times New Roman" w:cstheme="minorHAnsi"/>
          <w:b/>
          <w:bCs/>
        </w:rPr>
      </w:pPr>
      <w:r w:rsidRPr="00CC6454">
        <w:rPr>
          <w:rFonts w:eastAsia="Times New Roman" w:cstheme="minorHAnsi"/>
          <w:b/>
          <w:bCs/>
        </w:rPr>
        <w:t>Sak 1</w:t>
      </w:r>
      <w:r w:rsidR="001B43B5" w:rsidRPr="00CC6454">
        <w:rPr>
          <w:rFonts w:eastAsia="Times New Roman" w:cstheme="minorHAnsi"/>
          <w:b/>
          <w:bCs/>
        </w:rPr>
        <w:t xml:space="preserve"> </w:t>
      </w:r>
      <w:r w:rsidR="008A1F8F" w:rsidRPr="00CC6454">
        <w:rPr>
          <w:rFonts w:eastAsia="Times New Roman" w:cstheme="minorHAnsi"/>
          <w:b/>
          <w:bCs/>
        </w:rPr>
        <w:tab/>
      </w:r>
      <w:r w:rsidR="00797DB5" w:rsidRPr="00CC6454">
        <w:rPr>
          <w:rFonts w:eastAsia="Times New Roman" w:cstheme="minorHAnsi"/>
          <w:b/>
          <w:bCs/>
        </w:rPr>
        <w:t>Runden 2022</w:t>
      </w:r>
    </w:p>
    <w:p w14:paraId="7ABE8FF6" w14:textId="5F20F656" w:rsidR="00CC6454" w:rsidRDefault="00D65FAD" w:rsidP="003F7DBD">
      <w:pPr>
        <w:rPr>
          <w:rFonts w:eastAsia="Times New Roman" w:cstheme="minorHAnsi"/>
        </w:rPr>
      </w:pPr>
      <w:r w:rsidRPr="00CC6454">
        <w:rPr>
          <w:rFonts w:eastAsia="Times New Roman" w:cstheme="minorHAnsi"/>
        </w:rPr>
        <w:t>Kulturdirektoratet pre</w:t>
      </w:r>
      <w:r w:rsidR="00984122" w:rsidRPr="00CC6454">
        <w:rPr>
          <w:rFonts w:eastAsia="Times New Roman" w:cstheme="minorHAnsi"/>
        </w:rPr>
        <w:t>sent</w:t>
      </w:r>
      <w:r w:rsidRPr="00CC6454">
        <w:rPr>
          <w:rFonts w:eastAsia="Times New Roman" w:cstheme="minorHAnsi"/>
        </w:rPr>
        <w:t>er</w:t>
      </w:r>
      <w:r w:rsidR="008F51CC" w:rsidRPr="00CC6454">
        <w:rPr>
          <w:rFonts w:eastAsia="Times New Roman" w:cstheme="minorHAnsi"/>
        </w:rPr>
        <w:t xml:space="preserve">te </w:t>
      </w:r>
      <w:r w:rsidR="00F06B72" w:rsidRPr="00CC6454">
        <w:rPr>
          <w:rFonts w:eastAsia="Times New Roman" w:cstheme="minorHAnsi"/>
        </w:rPr>
        <w:t>Fremsnakk</w:t>
      </w:r>
      <w:r w:rsidR="008A1F8F" w:rsidRPr="00CC6454">
        <w:rPr>
          <w:rFonts w:eastAsia="Times New Roman" w:cstheme="minorHAnsi"/>
        </w:rPr>
        <w:t>-</w:t>
      </w:r>
      <w:r w:rsidR="00F06B72" w:rsidRPr="00CC6454">
        <w:rPr>
          <w:rFonts w:eastAsia="Times New Roman" w:cstheme="minorHAnsi"/>
        </w:rPr>
        <w:t>kampanje</w:t>
      </w:r>
      <w:r w:rsidR="00797DB5" w:rsidRPr="00CC6454">
        <w:rPr>
          <w:rFonts w:eastAsia="Times New Roman" w:cstheme="minorHAnsi"/>
        </w:rPr>
        <w:t>n</w:t>
      </w:r>
      <w:r w:rsidR="008A1F8F" w:rsidRPr="00CC6454">
        <w:rPr>
          <w:rFonts w:eastAsia="Times New Roman" w:cstheme="minorHAnsi"/>
        </w:rPr>
        <w:t xml:space="preserve">, </w:t>
      </w:r>
      <w:r w:rsidR="00797DB5" w:rsidRPr="00CC6454">
        <w:rPr>
          <w:rFonts w:eastAsia="Times New Roman" w:cstheme="minorHAnsi"/>
        </w:rPr>
        <w:t>anskaffelse</w:t>
      </w:r>
      <w:r w:rsidRPr="00CC6454">
        <w:rPr>
          <w:rFonts w:eastAsia="Times New Roman" w:cstheme="minorHAnsi"/>
        </w:rPr>
        <w:t>n</w:t>
      </w:r>
      <w:r w:rsidR="00797DB5" w:rsidRPr="00CC6454">
        <w:rPr>
          <w:rFonts w:eastAsia="Times New Roman" w:cstheme="minorHAnsi"/>
        </w:rPr>
        <w:t xml:space="preserve"> og utrulling</w:t>
      </w:r>
      <w:r w:rsidR="00AB53FF">
        <w:rPr>
          <w:rFonts w:eastAsia="Times New Roman" w:cstheme="minorHAnsi"/>
        </w:rPr>
        <w:t>en</w:t>
      </w:r>
      <w:r w:rsidRPr="00CC6454">
        <w:rPr>
          <w:rFonts w:eastAsia="Times New Roman" w:cstheme="minorHAnsi"/>
        </w:rPr>
        <w:t xml:space="preserve"> av videoer </w:t>
      </w:r>
      <w:r w:rsidR="00797DB5" w:rsidRPr="00CC6454">
        <w:rPr>
          <w:rFonts w:eastAsia="Times New Roman" w:cstheme="minorHAnsi"/>
        </w:rPr>
        <w:t>på sosiale medier</w:t>
      </w:r>
      <w:r w:rsidR="00CA5665" w:rsidRPr="00CC6454">
        <w:rPr>
          <w:rFonts w:eastAsia="Times New Roman" w:cstheme="minorHAnsi"/>
        </w:rPr>
        <w:t xml:space="preserve">. </w:t>
      </w:r>
      <w:r w:rsidR="008F51CC" w:rsidRPr="00CC6454">
        <w:rPr>
          <w:rFonts w:eastAsia="Times New Roman" w:cstheme="minorHAnsi"/>
        </w:rPr>
        <w:t xml:space="preserve">Erfaringene er svært positive, og </w:t>
      </w:r>
      <w:r w:rsidR="00AB53FF">
        <w:rPr>
          <w:rFonts w:eastAsia="Times New Roman" w:cstheme="minorHAnsi"/>
        </w:rPr>
        <w:t xml:space="preserve">en av </w:t>
      </w:r>
      <w:r w:rsidR="008F51CC" w:rsidRPr="00CC6454">
        <w:rPr>
          <w:rFonts w:eastAsia="Times New Roman" w:cstheme="minorHAnsi"/>
        </w:rPr>
        <w:t>vide</w:t>
      </w:r>
      <w:r w:rsidR="00CC6454">
        <w:rPr>
          <w:rFonts w:eastAsia="Times New Roman" w:cstheme="minorHAnsi"/>
        </w:rPr>
        <w:t>o</w:t>
      </w:r>
      <w:r w:rsidR="00AB53FF">
        <w:rPr>
          <w:rFonts w:eastAsia="Times New Roman" w:cstheme="minorHAnsi"/>
        </w:rPr>
        <w:t xml:space="preserve">ene </w:t>
      </w:r>
      <w:r w:rsidR="005F5FDD" w:rsidRPr="00CC6454">
        <w:rPr>
          <w:rFonts w:eastAsia="Times New Roman" w:cstheme="minorHAnsi"/>
        </w:rPr>
        <w:t xml:space="preserve">er den som </w:t>
      </w:r>
      <w:r w:rsidR="008F51CC" w:rsidRPr="00CC6454">
        <w:rPr>
          <w:rFonts w:eastAsia="Times New Roman" w:cstheme="minorHAnsi"/>
        </w:rPr>
        <w:t xml:space="preserve">har fått mest oppmerksomhet av </w:t>
      </w:r>
      <w:r w:rsidR="00AB53FF">
        <w:rPr>
          <w:rFonts w:eastAsia="Times New Roman" w:cstheme="minorHAnsi"/>
        </w:rPr>
        <w:t xml:space="preserve">det </w:t>
      </w:r>
      <w:r w:rsidR="00CC6454">
        <w:rPr>
          <w:rFonts w:eastAsia="Times New Roman" w:cstheme="minorHAnsi"/>
        </w:rPr>
        <w:t xml:space="preserve">Kulturdirektoratet </w:t>
      </w:r>
      <w:r w:rsidR="008F51CC" w:rsidRPr="00CC6454">
        <w:rPr>
          <w:rFonts w:eastAsia="Times New Roman" w:cstheme="minorHAnsi"/>
        </w:rPr>
        <w:t>har publisert på sosiale medier</w:t>
      </w:r>
      <w:r w:rsidR="00CC6454">
        <w:rPr>
          <w:rFonts w:eastAsia="Times New Roman" w:cstheme="minorHAnsi"/>
        </w:rPr>
        <w:t>.</w:t>
      </w:r>
    </w:p>
    <w:p w14:paraId="23ECF665" w14:textId="21E9B451" w:rsidR="002768DA" w:rsidRPr="00CC6454" w:rsidRDefault="007D79E0" w:rsidP="003F7DBD">
      <w:pPr>
        <w:rPr>
          <w:rFonts w:eastAsia="Times New Roman" w:cstheme="minorHAnsi"/>
        </w:rPr>
      </w:pPr>
      <w:r w:rsidRPr="00CC6454">
        <w:rPr>
          <w:rFonts w:eastAsia="Times New Roman" w:cstheme="minorHAnsi"/>
        </w:rPr>
        <w:t xml:space="preserve">Faggruppen var positive til </w:t>
      </w:r>
      <w:r w:rsidR="00776E7F">
        <w:rPr>
          <w:rFonts w:eastAsia="Times New Roman" w:cstheme="minorHAnsi"/>
        </w:rPr>
        <w:t xml:space="preserve">kampanje- </w:t>
      </w:r>
      <w:r w:rsidRPr="00CC6454">
        <w:rPr>
          <w:rFonts w:eastAsia="Times New Roman" w:cstheme="minorHAnsi"/>
        </w:rPr>
        <w:t>resultatene</w:t>
      </w:r>
      <w:r w:rsidR="00CC6454">
        <w:rPr>
          <w:rFonts w:eastAsia="Times New Roman" w:cstheme="minorHAnsi"/>
        </w:rPr>
        <w:t xml:space="preserve">. Det ble også gitt </w:t>
      </w:r>
      <w:r w:rsidR="008F51CC" w:rsidRPr="00CC6454">
        <w:rPr>
          <w:rFonts w:eastAsia="Times New Roman" w:cstheme="minorHAnsi"/>
        </w:rPr>
        <w:t xml:space="preserve">tilbakemelding </w:t>
      </w:r>
      <w:r w:rsidR="0020033C">
        <w:rPr>
          <w:rFonts w:eastAsia="Times New Roman" w:cstheme="minorHAnsi"/>
        </w:rPr>
        <w:t xml:space="preserve">om </w:t>
      </w:r>
      <w:r w:rsidR="008F51CC" w:rsidRPr="00CC6454">
        <w:rPr>
          <w:rFonts w:eastAsia="Times New Roman" w:cstheme="minorHAnsi"/>
        </w:rPr>
        <w:t xml:space="preserve">at det var viktig å informere tydeligere </w:t>
      </w:r>
      <w:r w:rsidRPr="00CC6454">
        <w:rPr>
          <w:rFonts w:eastAsia="Times New Roman" w:cstheme="minorHAnsi"/>
        </w:rPr>
        <w:t>om oppdraget når vi invitere</w:t>
      </w:r>
      <w:r w:rsidR="00CC6454">
        <w:rPr>
          <w:rFonts w:eastAsia="Times New Roman" w:cstheme="minorHAnsi"/>
        </w:rPr>
        <w:t>r</w:t>
      </w:r>
      <w:r w:rsidR="005F5FDD" w:rsidRPr="00CC6454">
        <w:rPr>
          <w:rFonts w:eastAsia="Times New Roman" w:cstheme="minorHAnsi"/>
        </w:rPr>
        <w:t xml:space="preserve"> folk</w:t>
      </w:r>
      <w:r w:rsidRPr="00CC6454">
        <w:rPr>
          <w:rFonts w:eastAsia="Times New Roman" w:cstheme="minorHAnsi"/>
        </w:rPr>
        <w:t xml:space="preserve"> til å delta i </w:t>
      </w:r>
      <w:r w:rsidR="0034604B" w:rsidRPr="00CC6454">
        <w:rPr>
          <w:rFonts w:eastAsia="Times New Roman" w:cstheme="minorHAnsi"/>
        </w:rPr>
        <w:t>slike</w:t>
      </w:r>
      <w:r w:rsidRPr="00CC6454">
        <w:rPr>
          <w:rFonts w:eastAsia="Times New Roman" w:cstheme="minorHAnsi"/>
        </w:rPr>
        <w:t xml:space="preserve"> aktiviteter. </w:t>
      </w:r>
    </w:p>
    <w:p w14:paraId="457FE340" w14:textId="0E16223D" w:rsidR="00314DBF" w:rsidRDefault="00CC6454" w:rsidP="00F06B72">
      <w:pPr>
        <w:rPr>
          <w:rFonts w:eastAsia="Times New Roman" w:cstheme="minorHAnsi"/>
        </w:rPr>
      </w:pPr>
      <w:r w:rsidRPr="00CC6454">
        <w:rPr>
          <w:rFonts w:eastAsia="Times New Roman" w:cstheme="minorHAnsi"/>
        </w:rPr>
        <w:t>Kulturdirektoratet</w:t>
      </w:r>
      <w:r>
        <w:rPr>
          <w:rFonts w:eastAsia="Times New Roman" w:cstheme="minorHAnsi"/>
        </w:rPr>
        <w:t xml:space="preserve"> la frem t</w:t>
      </w:r>
      <w:r w:rsidR="00797DB5" w:rsidRPr="00CC6454">
        <w:rPr>
          <w:rFonts w:eastAsia="Times New Roman" w:cstheme="minorHAnsi"/>
        </w:rPr>
        <w:t>ildeling</w:t>
      </w:r>
      <w:r>
        <w:rPr>
          <w:rFonts w:eastAsia="Times New Roman" w:cstheme="minorHAnsi"/>
        </w:rPr>
        <w:t>ene</w:t>
      </w:r>
      <w:r w:rsidR="00797DB5" w:rsidRPr="00CC6454">
        <w:rPr>
          <w:rFonts w:eastAsia="Times New Roman" w:cstheme="minorHAnsi"/>
        </w:rPr>
        <w:t xml:space="preserve"> </w:t>
      </w:r>
      <w:r w:rsidR="008A1F8F" w:rsidRPr="00CC6454">
        <w:rPr>
          <w:rFonts w:eastAsia="Times New Roman" w:cstheme="minorHAnsi"/>
        </w:rPr>
        <w:t>i den kollektive oppreisningen i 2022</w:t>
      </w:r>
      <w:r>
        <w:rPr>
          <w:rFonts w:eastAsia="Times New Roman" w:cstheme="minorHAnsi"/>
        </w:rPr>
        <w:t xml:space="preserve">. Det ble </w:t>
      </w:r>
      <w:r w:rsidR="0020033C">
        <w:rPr>
          <w:rFonts w:eastAsia="Times New Roman" w:cstheme="minorHAnsi"/>
        </w:rPr>
        <w:t xml:space="preserve">lagt frem </w:t>
      </w:r>
      <w:r w:rsidR="00797DB5" w:rsidRPr="00CC6454">
        <w:rPr>
          <w:rFonts w:eastAsia="Times New Roman" w:cstheme="minorHAnsi"/>
        </w:rPr>
        <w:t xml:space="preserve">fakta om </w:t>
      </w:r>
      <w:r w:rsidR="0020033C">
        <w:rPr>
          <w:rFonts w:eastAsia="Times New Roman" w:cstheme="minorHAnsi"/>
        </w:rPr>
        <w:t>søknadene</w:t>
      </w:r>
      <w:r w:rsidR="00797DB5" w:rsidRPr="00CC6454">
        <w:rPr>
          <w:rFonts w:eastAsia="Times New Roman" w:cstheme="minorHAnsi"/>
        </w:rPr>
        <w:t xml:space="preserve">, </w:t>
      </w:r>
      <w:r w:rsidR="00F13A18" w:rsidRPr="00CC6454">
        <w:rPr>
          <w:rFonts w:eastAsia="Times New Roman" w:cstheme="minorHAnsi"/>
        </w:rPr>
        <w:t>arbeid</w:t>
      </w:r>
      <w:r w:rsidR="00797DB5" w:rsidRPr="00CC6454">
        <w:rPr>
          <w:rFonts w:eastAsia="Times New Roman" w:cstheme="minorHAnsi"/>
        </w:rPr>
        <w:t>et</w:t>
      </w:r>
      <w:r w:rsidR="001064F2" w:rsidRPr="00CC6454">
        <w:rPr>
          <w:rFonts w:eastAsia="Times New Roman" w:cstheme="minorHAnsi"/>
        </w:rPr>
        <w:t xml:space="preserve"> med søknadene</w:t>
      </w:r>
      <w:r w:rsidR="00797DB5" w:rsidRPr="00CC6454">
        <w:rPr>
          <w:rFonts w:eastAsia="Times New Roman" w:cstheme="minorHAnsi"/>
        </w:rPr>
        <w:t xml:space="preserve"> og</w:t>
      </w:r>
      <w:r w:rsidR="00911236" w:rsidRPr="00CC6454">
        <w:rPr>
          <w:rFonts w:eastAsia="Times New Roman" w:cstheme="minorHAnsi"/>
        </w:rPr>
        <w:t xml:space="preserve"> prioriteringer som var</w:t>
      </w:r>
      <w:r w:rsidR="0020033C">
        <w:rPr>
          <w:rFonts w:eastAsia="Times New Roman" w:cstheme="minorHAnsi"/>
        </w:rPr>
        <w:t xml:space="preserve"> blitt</w:t>
      </w:r>
      <w:r w:rsidR="00911236" w:rsidRPr="00CC6454">
        <w:rPr>
          <w:rFonts w:eastAsia="Times New Roman" w:cstheme="minorHAnsi"/>
        </w:rPr>
        <w:t xml:space="preserve"> gjort.</w:t>
      </w:r>
      <w:r w:rsidR="00CA5665" w:rsidRPr="00CC6454">
        <w:rPr>
          <w:rFonts w:eastAsia="Times New Roman" w:cstheme="minorHAnsi"/>
        </w:rPr>
        <w:t xml:space="preserve"> </w:t>
      </w:r>
    </w:p>
    <w:p w14:paraId="43776362" w14:textId="3F51F063" w:rsidR="00561B87" w:rsidRPr="00CC6454" w:rsidRDefault="007D79E0" w:rsidP="00F06B72">
      <w:pPr>
        <w:rPr>
          <w:rFonts w:eastAsia="Times New Roman" w:cstheme="minorHAnsi"/>
        </w:rPr>
      </w:pPr>
      <w:r w:rsidRPr="00CC6454">
        <w:rPr>
          <w:rFonts w:eastAsia="Times New Roman" w:cstheme="minorHAnsi"/>
        </w:rPr>
        <w:t>Faggruppens innspill</w:t>
      </w:r>
      <w:r w:rsidR="00CA5665" w:rsidRPr="00CC6454">
        <w:rPr>
          <w:rFonts w:eastAsia="Times New Roman" w:cstheme="minorHAnsi"/>
        </w:rPr>
        <w:t>:</w:t>
      </w:r>
    </w:p>
    <w:p w14:paraId="75173BC6" w14:textId="77777777" w:rsidR="0020033C" w:rsidRDefault="00314DBF" w:rsidP="00315089">
      <w:pPr>
        <w:pStyle w:val="Listeavsnitt"/>
        <w:numPr>
          <w:ilvl w:val="0"/>
          <w:numId w:val="3"/>
        </w:numPr>
        <w:rPr>
          <w:rFonts w:eastAsia="Times New Roman" w:cstheme="minorHAnsi"/>
        </w:rPr>
      </w:pPr>
      <w:r>
        <w:rPr>
          <w:rFonts w:eastAsia="Times New Roman" w:cstheme="minorHAnsi"/>
        </w:rPr>
        <w:t>Det er i</w:t>
      </w:r>
      <w:r w:rsidR="007D79E0" w:rsidRPr="00CC6454">
        <w:rPr>
          <w:rFonts w:eastAsia="Times New Roman" w:cstheme="minorHAnsi"/>
        </w:rPr>
        <w:t xml:space="preserve">nteressant å se oversikten over geografisk fordeling, men </w:t>
      </w:r>
      <w:r w:rsidR="00CC6454">
        <w:rPr>
          <w:rFonts w:eastAsia="Times New Roman" w:cstheme="minorHAnsi"/>
        </w:rPr>
        <w:t xml:space="preserve">Kulturdirektoratet </w:t>
      </w:r>
      <w:r w:rsidR="007D79E0" w:rsidRPr="00CC6454">
        <w:rPr>
          <w:rFonts w:eastAsia="Times New Roman" w:cstheme="minorHAnsi"/>
        </w:rPr>
        <w:t>bør huske på at</w:t>
      </w:r>
      <w:r w:rsidR="005F5FDD" w:rsidRPr="00CC6454">
        <w:rPr>
          <w:rFonts w:eastAsia="Times New Roman" w:cstheme="minorHAnsi"/>
        </w:rPr>
        <w:t xml:space="preserve"> </w:t>
      </w:r>
      <w:r w:rsidR="007D79E0" w:rsidRPr="00CC6454">
        <w:rPr>
          <w:rFonts w:eastAsia="Times New Roman" w:cstheme="minorHAnsi"/>
        </w:rPr>
        <w:t xml:space="preserve">flesteparten </w:t>
      </w:r>
      <w:r w:rsidR="005F5FDD" w:rsidRPr="00CC6454">
        <w:rPr>
          <w:rFonts w:eastAsia="Times New Roman" w:cstheme="minorHAnsi"/>
        </w:rPr>
        <w:t xml:space="preserve">bor </w:t>
      </w:r>
      <w:r w:rsidR="007D79E0" w:rsidRPr="00CC6454">
        <w:rPr>
          <w:rFonts w:eastAsia="Times New Roman" w:cstheme="minorHAnsi"/>
        </w:rPr>
        <w:t>i en region</w:t>
      </w:r>
      <w:r w:rsidR="005F5FDD" w:rsidRPr="00CC6454">
        <w:rPr>
          <w:rFonts w:eastAsia="Times New Roman" w:cstheme="minorHAnsi"/>
        </w:rPr>
        <w:t xml:space="preserve">. </w:t>
      </w:r>
    </w:p>
    <w:p w14:paraId="7F4A8906" w14:textId="022C35C3" w:rsidR="00315089" w:rsidRPr="00315089" w:rsidRDefault="00CC6454" w:rsidP="00315089">
      <w:pPr>
        <w:pStyle w:val="Listeavsnitt"/>
        <w:numPr>
          <w:ilvl w:val="0"/>
          <w:numId w:val="3"/>
        </w:numPr>
        <w:rPr>
          <w:rFonts w:eastAsia="Times New Roman" w:cstheme="minorHAnsi"/>
        </w:rPr>
      </w:pPr>
      <w:r>
        <w:rPr>
          <w:rFonts w:eastAsia="Times New Roman" w:cstheme="minorHAnsi"/>
        </w:rPr>
        <w:t xml:space="preserve">Det </w:t>
      </w:r>
      <w:r w:rsidR="003E53D7" w:rsidRPr="00CC6454">
        <w:rPr>
          <w:rFonts w:eastAsia="Times New Roman" w:cstheme="minorHAnsi"/>
        </w:rPr>
        <w:t>bør balansere</w:t>
      </w:r>
      <w:r>
        <w:rPr>
          <w:rFonts w:eastAsia="Times New Roman" w:cstheme="minorHAnsi"/>
        </w:rPr>
        <w:t>s</w:t>
      </w:r>
      <w:r w:rsidR="003E53D7" w:rsidRPr="00CC6454">
        <w:rPr>
          <w:rFonts w:eastAsia="Times New Roman" w:cstheme="minorHAnsi"/>
        </w:rPr>
        <w:t xml:space="preserve"> godt mellom målet om å nå bredt ut til nye søkere og andre hensyn.  </w:t>
      </w:r>
    </w:p>
    <w:p w14:paraId="6900DA5F" w14:textId="77777777" w:rsidR="0020033C" w:rsidRDefault="003E53D7" w:rsidP="00315089">
      <w:pPr>
        <w:pStyle w:val="Listeavsnitt"/>
        <w:numPr>
          <w:ilvl w:val="0"/>
          <w:numId w:val="3"/>
        </w:numPr>
        <w:rPr>
          <w:rFonts w:eastAsia="Times New Roman" w:cstheme="minorHAnsi"/>
        </w:rPr>
      </w:pPr>
      <w:r w:rsidRPr="00CC6454">
        <w:rPr>
          <w:rFonts w:eastAsia="Times New Roman" w:cstheme="minorHAnsi"/>
        </w:rPr>
        <w:t>Det er viktig at eldre tradisjonsbærere får mulighet</w:t>
      </w:r>
      <w:r w:rsidR="005F5FDD" w:rsidRPr="00CC6454">
        <w:rPr>
          <w:rFonts w:eastAsia="Times New Roman" w:cstheme="minorHAnsi"/>
        </w:rPr>
        <w:t xml:space="preserve">, og det er viktig at gode </w:t>
      </w:r>
      <w:r w:rsidR="00315089">
        <w:rPr>
          <w:rFonts w:eastAsia="Times New Roman" w:cstheme="minorHAnsi"/>
        </w:rPr>
        <w:t xml:space="preserve">pågående </w:t>
      </w:r>
      <w:r w:rsidR="005F5FDD" w:rsidRPr="00CC6454">
        <w:rPr>
          <w:rFonts w:eastAsia="Times New Roman" w:cstheme="minorHAnsi"/>
        </w:rPr>
        <w:t xml:space="preserve">satsninger fortsatt får støtte. </w:t>
      </w:r>
    </w:p>
    <w:p w14:paraId="2CB4DA6B" w14:textId="175D1525" w:rsidR="00315089" w:rsidRPr="00315089" w:rsidRDefault="00315089" w:rsidP="00315089">
      <w:pPr>
        <w:pStyle w:val="Listeavsnitt"/>
        <w:numPr>
          <w:ilvl w:val="0"/>
          <w:numId w:val="3"/>
        </w:numPr>
        <w:rPr>
          <w:rFonts w:eastAsia="Times New Roman" w:cstheme="minorHAnsi"/>
        </w:rPr>
      </w:pPr>
      <w:r>
        <w:rPr>
          <w:rFonts w:eastAsia="Times New Roman" w:cstheme="minorHAnsi"/>
        </w:rPr>
        <w:t>To</w:t>
      </w:r>
      <w:r w:rsidR="003E53D7" w:rsidRPr="00CC6454">
        <w:rPr>
          <w:rFonts w:eastAsia="Times New Roman" w:cstheme="minorHAnsi"/>
        </w:rPr>
        <w:t xml:space="preserve"> søknadsfrister i året vil hjelpe til å spre søknadene</w:t>
      </w:r>
      <w:r w:rsidR="00CC6454">
        <w:rPr>
          <w:rFonts w:eastAsia="Times New Roman" w:cstheme="minorHAnsi"/>
        </w:rPr>
        <w:t>.</w:t>
      </w:r>
    </w:p>
    <w:p w14:paraId="0F43A4FE" w14:textId="1767D931" w:rsidR="00314DBF" w:rsidRDefault="00911236" w:rsidP="00314DBF">
      <w:pPr>
        <w:pStyle w:val="Listeavsnitt"/>
        <w:numPr>
          <w:ilvl w:val="0"/>
          <w:numId w:val="3"/>
        </w:numPr>
        <w:rPr>
          <w:rFonts w:eastAsia="Times New Roman" w:cstheme="minorHAnsi"/>
        </w:rPr>
      </w:pPr>
      <w:r w:rsidRPr="00CC6454">
        <w:rPr>
          <w:rFonts w:eastAsia="Times New Roman" w:cstheme="minorHAnsi"/>
        </w:rPr>
        <w:t xml:space="preserve">Det </w:t>
      </w:r>
      <w:r w:rsidR="00315089">
        <w:rPr>
          <w:rFonts w:eastAsia="Times New Roman" w:cstheme="minorHAnsi"/>
        </w:rPr>
        <w:t xml:space="preserve">er </w:t>
      </w:r>
      <w:r w:rsidRPr="00CC6454">
        <w:rPr>
          <w:rFonts w:eastAsia="Times New Roman" w:cstheme="minorHAnsi"/>
        </w:rPr>
        <w:t>ønske</w:t>
      </w:r>
      <w:r w:rsidR="00CC6454">
        <w:rPr>
          <w:rFonts w:eastAsia="Times New Roman" w:cstheme="minorHAnsi"/>
        </w:rPr>
        <w:t>lig med mer</w:t>
      </w:r>
      <w:r w:rsidRPr="00CC6454">
        <w:rPr>
          <w:rFonts w:eastAsia="Times New Roman" w:cstheme="minorHAnsi"/>
        </w:rPr>
        <w:t xml:space="preserve"> om informasjon om avslagene som</w:t>
      </w:r>
      <w:r w:rsidR="00314DBF">
        <w:rPr>
          <w:rFonts w:eastAsia="Times New Roman" w:cstheme="minorHAnsi"/>
        </w:rPr>
        <w:t xml:space="preserve"> har blitt gitt.</w:t>
      </w:r>
    </w:p>
    <w:p w14:paraId="0603D843" w14:textId="12A670DB" w:rsidR="00AB7F08" w:rsidRPr="00AB53FF" w:rsidRDefault="00AB7F08" w:rsidP="00AB53FF">
      <w:pPr>
        <w:pStyle w:val="Listeavsnitt"/>
        <w:numPr>
          <w:ilvl w:val="0"/>
          <w:numId w:val="3"/>
        </w:numPr>
      </w:pPr>
      <w:r>
        <w:t xml:space="preserve">Representanten fra Taternes Landsforening vil sende </w:t>
      </w:r>
      <w:r w:rsidRPr="00CC6454">
        <w:t>et skrift</w:t>
      </w:r>
      <w:r>
        <w:t>lig innspill om</w:t>
      </w:r>
      <w:r w:rsidRPr="00CC6454">
        <w:t xml:space="preserve"> </w:t>
      </w:r>
      <w:r>
        <w:t>tildelings</w:t>
      </w:r>
      <w:r w:rsidRPr="00CC6454">
        <w:t>runden for 2022.</w:t>
      </w:r>
    </w:p>
    <w:p w14:paraId="3D719B6F" w14:textId="40C68795" w:rsidR="00911236" w:rsidRPr="00314DBF" w:rsidRDefault="00314DBF" w:rsidP="00314DBF">
      <w:pPr>
        <w:rPr>
          <w:rFonts w:eastAsia="Times New Roman" w:cstheme="minorHAnsi"/>
        </w:rPr>
      </w:pPr>
      <w:r>
        <w:rPr>
          <w:rFonts w:eastAsia="Times New Roman" w:cstheme="minorHAnsi"/>
        </w:rPr>
        <w:t>Andre innspill var at det</w:t>
      </w:r>
      <w:r w:rsidR="00911236" w:rsidRPr="00314DBF">
        <w:rPr>
          <w:rFonts w:eastAsia="Times New Roman" w:cstheme="minorHAnsi"/>
        </w:rPr>
        <w:t xml:space="preserve"> er viktig å nå de</w:t>
      </w:r>
      <w:r w:rsidRPr="00314DBF">
        <w:rPr>
          <w:rFonts w:eastAsia="Times New Roman" w:cstheme="minorHAnsi"/>
        </w:rPr>
        <w:t xml:space="preserve"> i folkegruppen</w:t>
      </w:r>
      <w:r w:rsidR="00911236" w:rsidRPr="00314DBF">
        <w:rPr>
          <w:rFonts w:eastAsia="Times New Roman" w:cstheme="minorHAnsi"/>
        </w:rPr>
        <w:t xml:space="preserve"> som ha</w:t>
      </w:r>
      <w:r w:rsidRPr="00314DBF">
        <w:rPr>
          <w:rFonts w:eastAsia="Times New Roman" w:cstheme="minorHAnsi"/>
        </w:rPr>
        <w:t>r</w:t>
      </w:r>
      <w:r w:rsidR="00911236" w:rsidRPr="00314DBF">
        <w:rPr>
          <w:rFonts w:eastAsia="Times New Roman" w:cstheme="minorHAnsi"/>
        </w:rPr>
        <w:t xml:space="preserve"> gode prosjekter</w:t>
      </w:r>
      <w:r w:rsidR="00315089">
        <w:rPr>
          <w:rFonts w:eastAsia="Times New Roman" w:cstheme="minorHAnsi"/>
        </w:rPr>
        <w:t>,</w:t>
      </w:r>
      <w:r w:rsidR="00911236" w:rsidRPr="00314DBF">
        <w:rPr>
          <w:rFonts w:eastAsia="Times New Roman" w:cstheme="minorHAnsi"/>
        </w:rPr>
        <w:t xml:space="preserve"> men ikke er trent i </w:t>
      </w:r>
      <w:r w:rsidRPr="00314DBF">
        <w:rPr>
          <w:rFonts w:eastAsia="Times New Roman" w:cstheme="minorHAnsi"/>
        </w:rPr>
        <w:t>søknadsskriving</w:t>
      </w:r>
      <w:r w:rsidR="00911236" w:rsidRPr="00314DBF">
        <w:rPr>
          <w:rFonts w:eastAsia="Times New Roman" w:cstheme="minorHAnsi"/>
        </w:rPr>
        <w:t>.</w:t>
      </w:r>
    </w:p>
    <w:p w14:paraId="150E558D" w14:textId="4F87FB1A" w:rsidR="00911236" w:rsidRPr="00CC6454" w:rsidRDefault="00315089" w:rsidP="00F06B72">
      <w:pPr>
        <w:rPr>
          <w:rFonts w:eastAsia="Times New Roman" w:cstheme="minorHAnsi"/>
        </w:rPr>
      </w:pPr>
      <w:r>
        <w:rPr>
          <w:rFonts w:eastAsia="Times New Roman" w:cstheme="minorHAnsi"/>
        </w:rPr>
        <w:t>Kultur</w:t>
      </w:r>
      <w:r w:rsidR="00776E7F">
        <w:rPr>
          <w:rFonts w:eastAsia="Times New Roman" w:cstheme="minorHAnsi"/>
        </w:rPr>
        <w:t xml:space="preserve">direktoratet tok opp økningen av søknader til romanifolket/taternes tradisjonshåndverk. </w:t>
      </w:r>
      <w:r w:rsidR="00911236" w:rsidRPr="00CC6454">
        <w:rPr>
          <w:rFonts w:eastAsia="Times New Roman" w:cstheme="minorHAnsi"/>
        </w:rPr>
        <w:t>Faggruppen var negative til å sette føringer og krav om samarbeid ved tildelinger til håndverksprosjekter. Dersom de</w:t>
      </w:r>
      <w:r w:rsidR="0020033C">
        <w:rPr>
          <w:rFonts w:eastAsia="Times New Roman" w:cstheme="minorHAnsi"/>
        </w:rPr>
        <w:t xml:space="preserve">n </w:t>
      </w:r>
      <w:r w:rsidR="00911236" w:rsidRPr="00CC6454">
        <w:rPr>
          <w:rFonts w:eastAsia="Times New Roman" w:cstheme="minorHAnsi"/>
        </w:rPr>
        <w:t>markant</w:t>
      </w:r>
      <w:r w:rsidR="0020033C">
        <w:rPr>
          <w:rFonts w:eastAsia="Times New Roman" w:cstheme="minorHAnsi"/>
        </w:rPr>
        <w:t xml:space="preserve">e </w:t>
      </w:r>
      <w:r w:rsidR="00911236" w:rsidRPr="00CC6454">
        <w:rPr>
          <w:rFonts w:eastAsia="Times New Roman" w:cstheme="minorHAnsi"/>
        </w:rPr>
        <w:t>økning</w:t>
      </w:r>
      <w:r w:rsidR="0020033C">
        <w:rPr>
          <w:rFonts w:eastAsia="Times New Roman" w:cstheme="minorHAnsi"/>
        </w:rPr>
        <w:t>en fortsetter</w:t>
      </w:r>
      <w:r w:rsidR="00CA5665" w:rsidRPr="00CC6454">
        <w:rPr>
          <w:rFonts w:eastAsia="Times New Roman" w:cstheme="minorHAnsi"/>
        </w:rPr>
        <w:t>, var et innspill å bytte på hvem som skal få tilskudd fra år til år.</w:t>
      </w:r>
    </w:p>
    <w:p w14:paraId="5BA04F2B" w14:textId="1A0BBEE0" w:rsidR="001064F2" w:rsidRPr="00CC6454" w:rsidRDefault="001064F2" w:rsidP="00F06B72">
      <w:pPr>
        <w:rPr>
          <w:rFonts w:eastAsia="Times New Roman" w:cstheme="minorHAnsi"/>
        </w:rPr>
      </w:pPr>
      <w:r w:rsidRPr="00CC6454">
        <w:rPr>
          <w:rFonts w:eastAsia="Times New Roman" w:cstheme="minorHAnsi"/>
          <w:b/>
          <w:bCs/>
        </w:rPr>
        <w:t>Sak 2</w:t>
      </w:r>
      <w:r w:rsidRPr="00CC6454">
        <w:rPr>
          <w:rFonts w:eastAsia="Times New Roman" w:cstheme="minorHAnsi"/>
        </w:rPr>
        <w:t xml:space="preserve"> </w:t>
      </w:r>
      <w:r w:rsidRPr="00CC6454">
        <w:rPr>
          <w:rFonts w:eastAsia="Times New Roman" w:cstheme="minorHAnsi"/>
          <w:b/>
          <w:bCs/>
        </w:rPr>
        <w:t xml:space="preserve">Forslag struktur for medvirkning </w:t>
      </w:r>
    </w:p>
    <w:p w14:paraId="24C69BB6" w14:textId="2EB901D8" w:rsidR="0034604B" w:rsidRPr="00CC6454" w:rsidRDefault="00F06B72" w:rsidP="003F7DBD">
      <w:pPr>
        <w:rPr>
          <w:rFonts w:eastAsia="Times New Roman" w:cstheme="minorHAnsi"/>
        </w:rPr>
      </w:pPr>
      <w:r w:rsidRPr="00CC6454">
        <w:rPr>
          <w:rFonts w:eastAsia="Times New Roman" w:cstheme="minorHAnsi"/>
        </w:rPr>
        <w:t xml:space="preserve">Kulturdirektoratet </w:t>
      </w:r>
      <w:r w:rsidR="00D65FAD" w:rsidRPr="00CC6454">
        <w:rPr>
          <w:rFonts w:eastAsia="Times New Roman" w:cstheme="minorHAnsi"/>
        </w:rPr>
        <w:t>orienterer om</w:t>
      </w:r>
      <w:r w:rsidRPr="00CC6454">
        <w:rPr>
          <w:rFonts w:eastAsia="Times New Roman" w:cstheme="minorHAnsi"/>
        </w:rPr>
        <w:t xml:space="preserve"> </w:t>
      </w:r>
      <w:r w:rsidR="00CA5665" w:rsidRPr="00CC6454">
        <w:rPr>
          <w:rFonts w:eastAsia="Times New Roman" w:cstheme="minorHAnsi"/>
        </w:rPr>
        <w:t>notatet som var utsendt</w:t>
      </w:r>
      <w:r w:rsidR="0034604B" w:rsidRPr="00CC6454">
        <w:rPr>
          <w:rFonts w:eastAsia="Times New Roman" w:cstheme="minorHAnsi"/>
        </w:rPr>
        <w:t>. Faggruppen ga flere innspill til struktur for medvirkning, i tillegg til forslag før å styrke faggruppens medvirkning i forvaltningen av den kollektive oppreisningen</w:t>
      </w:r>
      <w:r w:rsidR="0020033C">
        <w:rPr>
          <w:rFonts w:eastAsia="Times New Roman" w:cstheme="minorHAnsi"/>
        </w:rPr>
        <w:t>.</w:t>
      </w:r>
    </w:p>
    <w:p w14:paraId="7658D32E" w14:textId="436FE788" w:rsidR="0034604B" w:rsidRPr="00CC6454" w:rsidRDefault="00C060EA" w:rsidP="003F7DBD">
      <w:r w:rsidRPr="00CC6454">
        <w:t>Kulturdirektorat</w:t>
      </w:r>
      <w:r w:rsidR="0034604B" w:rsidRPr="00CC6454">
        <w:t>et</w:t>
      </w:r>
      <w:r w:rsidR="00CA5665" w:rsidRPr="00CC6454">
        <w:t xml:space="preserve"> vil jobbe videre med </w:t>
      </w:r>
      <w:r w:rsidR="0034604B" w:rsidRPr="00CC6454">
        <w:t xml:space="preserve">innspillene, og </w:t>
      </w:r>
      <w:r w:rsidR="00314DBF">
        <w:t xml:space="preserve">vil </w:t>
      </w:r>
      <w:r w:rsidR="0034604B" w:rsidRPr="00CC6454">
        <w:t xml:space="preserve">sende ut et samlet notat </w:t>
      </w:r>
      <w:r w:rsidR="00AB53FF">
        <w:t xml:space="preserve">i løpet av mars </w:t>
      </w:r>
      <w:r w:rsidR="0034604B" w:rsidRPr="00CC6454">
        <w:t xml:space="preserve">om oppnevning, møte- og medvirkningsstruktur som faggruppen skal </w:t>
      </w:r>
      <w:r w:rsidR="0020033C">
        <w:t xml:space="preserve">ta </w:t>
      </w:r>
      <w:r w:rsidR="00AB53FF">
        <w:t xml:space="preserve">endelig </w:t>
      </w:r>
      <w:r w:rsidR="0020033C">
        <w:t>stilling</w:t>
      </w:r>
      <w:r w:rsidR="0034604B" w:rsidRPr="00CC6454">
        <w:t xml:space="preserve"> til.</w:t>
      </w:r>
    </w:p>
    <w:p w14:paraId="3F70B3E0" w14:textId="50D9A536" w:rsidR="008C2F09" w:rsidRPr="00CC6454" w:rsidRDefault="001064F2" w:rsidP="003F7DBD">
      <w:pPr>
        <w:rPr>
          <w:rFonts w:eastAsia="Times New Roman" w:cstheme="minorHAnsi"/>
          <w:i/>
          <w:iCs/>
        </w:rPr>
      </w:pPr>
      <w:r w:rsidRPr="00CC6454">
        <w:rPr>
          <w:rFonts w:eastAsia="Times New Roman" w:cstheme="minorHAnsi"/>
          <w:b/>
          <w:bCs/>
        </w:rPr>
        <w:t>Sak 3 S</w:t>
      </w:r>
      <w:r w:rsidR="00EB1CF8" w:rsidRPr="00CC6454">
        <w:rPr>
          <w:rFonts w:eastAsia="Times New Roman" w:cstheme="minorHAnsi"/>
          <w:b/>
          <w:bCs/>
        </w:rPr>
        <w:t>tatus for arbeid med s</w:t>
      </w:r>
      <w:r w:rsidRPr="00CC6454">
        <w:rPr>
          <w:rFonts w:eastAsia="Times New Roman" w:cstheme="minorHAnsi"/>
          <w:b/>
          <w:bCs/>
        </w:rPr>
        <w:t xml:space="preserve">trategiplan </w:t>
      </w:r>
    </w:p>
    <w:p w14:paraId="177F0284" w14:textId="1095EBD3" w:rsidR="000E21EA" w:rsidRPr="00CC6454" w:rsidRDefault="00573562" w:rsidP="003F7DBD">
      <w:pPr>
        <w:rPr>
          <w:rStyle w:val="ui-provider"/>
        </w:rPr>
      </w:pPr>
      <w:r w:rsidRPr="00CC6454">
        <w:rPr>
          <w:rStyle w:val="ui-provider"/>
        </w:rPr>
        <w:lastRenderedPageBreak/>
        <w:t>Kulturdirektoratet</w:t>
      </w:r>
      <w:r w:rsidR="0034604B" w:rsidRPr="00CC6454">
        <w:rPr>
          <w:rStyle w:val="ui-provider"/>
        </w:rPr>
        <w:t xml:space="preserve"> orienterte</w:t>
      </w:r>
      <w:r w:rsidRPr="00CC6454">
        <w:rPr>
          <w:rStyle w:val="ui-provider"/>
        </w:rPr>
        <w:t xml:space="preserve"> </w:t>
      </w:r>
      <w:r w:rsidR="0034604B" w:rsidRPr="00CC6454">
        <w:rPr>
          <w:rStyle w:val="ui-provider"/>
        </w:rPr>
        <w:t xml:space="preserve">om </w:t>
      </w:r>
      <w:r w:rsidR="00314DBF">
        <w:rPr>
          <w:rStyle w:val="ui-provider"/>
        </w:rPr>
        <w:t>målet om</w:t>
      </w:r>
      <w:r w:rsidRPr="00CC6454">
        <w:rPr>
          <w:rStyle w:val="ui-provider"/>
        </w:rPr>
        <w:t xml:space="preserve"> </w:t>
      </w:r>
      <w:r w:rsidR="0020033C">
        <w:rPr>
          <w:rStyle w:val="ui-provider"/>
        </w:rPr>
        <w:t xml:space="preserve">å utarbeide </w:t>
      </w:r>
      <w:r w:rsidR="00776E7F">
        <w:rPr>
          <w:rStyle w:val="ui-provider"/>
        </w:rPr>
        <w:t>en</w:t>
      </w:r>
      <w:r w:rsidRPr="00CC6454">
        <w:rPr>
          <w:rStyle w:val="ui-provider"/>
        </w:rPr>
        <w:t xml:space="preserve"> strategiplan </w:t>
      </w:r>
      <w:r w:rsidR="0034604B" w:rsidRPr="00CC6454">
        <w:rPr>
          <w:rStyle w:val="ui-provider"/>
        </w:rPr>
        <w:t xml:space="preserve">og rammeverk </w:t>
      </w:r>
      <w:r w:rsidRPr="00CC6454">
        <w:rPr>
          <w:rStyle w:val="ui-provider"/>
        </w:rPr>
        <w:t>for</w:t>
      </w:r>
      <w:r w:rsidR="0034604B" w:rsidRPr="00CC6454">
        <w:rPr>
          <w:rStyle w:val="ui-provider"/>
        </w:rPr>
        <w:t xml:space="preserve"> </w:t>
      </w:r>
      <w:r w:rsidRPr="00CC6454">
        <w:rPr>
          <w:rStyle w:val="ui-provider"/>
        </w:rPr>
        <w:t xml:space="preserve">perioden </w:t>
      </w:r>
      <w:r w:rsidR="0034604B" w:rsidRPr="00CC6454">
        <w:rPr>
          <w:rStyle w:val="ui-provider"/>
        </w:rPr>
        <w:t xml:space="preserve">frem til 2026. Faggruppen var positive til </w:t>
      </w:r>
      <w:r w:rsidR="0020033C">
        <w:rPr>
          <w:rStyle w:val="ui-provider"/>
        </w:rPr>
        <w:t>strategiarbeid</w:t>
      </w:r>
      <w:r w:rsidR="0034604B" w:rsidRPr="00CC6454">
        <w:rPr>
          <w:rStyle w:val="ui-provider"/>
        </w:rPr>
        <w:t>, og Kulturdirektoratet</w:t>
      </w:r>
      <w:r w:rsidR="00314DBF">
        <w:rPr>
          <w:rStyle w:val="ui-provider"/>
        </w:rPr>
        <w:t xml:space="preserve"> vil</w:t>
      </w:r>
      <w:r w:rsidR="0034604B" w:rsidRPr="00CC6454">
        <w:rPr>
          <w:rStyle w:val="ui-provider"/>
        </w:rPr>
        <w:t xml:space="preserve"> jobber videre med </w:t>
      </w:r>
      <w:r w:rsidR="00AB53FF">
        <w:rPr>
          <w:rStyle w:val="ui-provider"/>
        </w:rPr>
        <w:t xml:space="preserve">å ferdigstille </w:t>
      </w:r>
      <w:r w:rsidR="0034604B" w:rsidRPr="00CC6454">
        <w:rPr>
          <w:rStyle w:val="ui-provider"/>
        </w:rPr>
        <w:t xml:space="preserve">et </w:t>
      </w:r>
      <w:r w:rsidR="00314DBF">
        <w:rPr>
          <w:rStyle w:val="ui-provider"/>
        </w:rPr>
        <w:t>forslag som</w:t>
      </w:r>
      <w:r w:rsidR="0034604B" w:rsidRPr="00CC6454">
        <w:rPr>
          <w:rStyle w:val="ui-provider"/>
        </w:rPr>
        <w:t xml:space="preserve"> faggruppen </w:t>
      </w:r>
      <w:r w:rsidR="00314DBF">
        <w:rPr>
          <w:rStyle w:val="ui-provider"/>
        </w:rPr>
        <w:t>skal ta stilling til</w:t>
      </w:r>
      <w:r w:rsidR="00AB53FF">
        <w:rPr>
          <w:rStyle w:val="ui-provider"/>
        </w:rPr>
        <w:t xml:space="preserve"> </w:t>
      </w:r>
      <w:r w:rsidR="00314DBF">
        <w:rPr>
          <w:rStyle w:val="ui-provider"/>
        </w:rPr>
        <w:t>.</w:t>
      </w:r>
    </w:p>
    <w:p w14:paraId="1ECDB350" w14:textId="6165BFE1" w:rsidR="00D65FAD" w:rsidRPr="00CC6454" w:rsidRDefault="002B00F5" w:rsidP="003F7DBD">
      <w:r w:rsidRPr="00CC6454">
        <w:rPr>
          <w:rFonts w:eastAsia="Times New Roman" w:cstheme="minorHAnsi"/>
          <w:b/>
          <w:bCs/>
        </w:rPr>
        <w:t xml:space="preserve">Sak </w:t>
      </w:r>
      <w:r w:rsidR="001064F2" w:rsidRPr="00CC6454">
        <w:rPr>
          <w:rFonts w:eastAsia="Times New Roman" w:cstheme="minorHAnsi"/>
          <w:b/>
          <w:bCs/>
        </w:rPr>
        <w:t xml:space="preserve">4 </w:t>
      </w:r>
      <w:r w:rsidR="00EB1CF8" w:rsidRPr="00CC6454">
        <w:rPr>
          <w:rFonts w:eastAsia="Times New Roman" w:cstheme="minorHAnsi"/>
          <w:b/>
          <w:bCs/>
        </w:rPr>
        <w:t>Utlysningen 1. mars og bruk av oppsparte midler</w:t>
      </w:r>
      <w:r w:rsidR="00F06B72" w:rsidRPr="00CC6454">
        <w:rPr>
          <w:rFonts w:eastAsia="Times New Roman" w:cstheme="minorHAnsi"/>
          <w:b/>
          <w:bCs/>
        </w:rPr>
        <w:t xml:space="preserve"> </w:t>
      </w:r>
    </w:p>
    <w:p w14:paraId="0BB537F7" w14:textId="39791578" w:rsidR="000E4BE2" w:rsidRPr="00C4743C" w:rsidRDefault="000E4BE2" w:rsidP="00BA011B">
      <w:pPr>
        <w:rPr>
          <w:rFonts w:eastAsia="Times New Roman" w:cstheme="minorHAnsi"/>
        </w:rPr>
      </w:pPr>
      <w:r w:rsidRPr="00C4743C">
        <w:rPr>
          <w:rFonts w:eastAsia="Times New Roman" w:cstheme="minorHAnsi"/>
        </w:rPr>
        <w:t>I 2021 ble det</w:t>
      </w:r>
      <w:r w:rsidR="00BA011B" w:rsidRPr="00C4743C">
        <w:rPr>
          <w:rFonts w:eastAsia="Times New Roman" w:cstheme="minorHAnsi"/>
        </w:rPr>
        <w:t xml:space="preserve"> laget en plan</w:t>
      </w:r>
      <w:r w:rsidR="00AB53FF">
        <w:rPr>
          <w:rFonts w:eastAsia="Times New Roman" w:cstheme="minorHAnsi"/>
        </w:rPr>
        <w:t xml:space="preserve"> for de oppsparte midler</w:t>
      </w:r>
      <w:r w:rsidR="00BA011B" w:rsidRPr="00C4743C">
        <w:rPr>
          <w:rFonts w:eastAsia="Times New Roman" w:cstheme="minorHAnsi"/>
        </w:rPr>
        <w:t xml:space="preserve"> med satsningsområdene kulturarv, språk og møteplasser</w:t>
      </w:r>
      <w:r w:rsidR="00AB53FF">
        <w:rPr>
          <w:rFonts w:eastAsia="Times New Roman" w:cstheme="minorHAnsi"/>
        </w:rPr>
        <w:t xml:space="preserve">. </w:t>
      </w:r>
    </w:p>
    <w:p w14:paraId="41F852F8" w14:textId="75397515" w:rsidR="00BA011B" w:rsidRDefault="00BA011B" w:rsidP="00BA011B">
      <w:pPr>
        <w:rPr>
          <w:rFonts w:cstheme="minorHAnsi"/>
        </w:rPr>
      </w:pPr>
      <w:r w:rsidRPr="00C4743C">
        <w:rPr>
          <w:rFonts w:eastAsia="Times New Roman" w:cstheme="minorHAnsi"/>
        </w:rPr>
        <w:t>Kulturdirektoratet</w:t>
      </w:r>
      <w:r w:rsidR="000E21EA" w:rsidRPr="00C4743C">
        <w:rPr>
          <w:rFonts w:eastAsia="Times New Roman" w:cstheme="minorHAnsi"/>
        </w:rPr>
        <w:t xml:space="preserve"> </w:t>
      </w:r>
      <w:r w:rsidR="00776E7F" w:rsidRPr="00C4743C">
        <w:rPr>
          <w:rFonts w:cstheme="minorHAnsi"/>
        </w:rPr>
        <w:t>har sendt</w:t>
      </w:r>
      <w:r w:rsidRPr="00C4743C">
        <w:rPr>
          <w:rFonts w:cstheme="minorHAnsi"/>
        </w:rPr>
        <w:t xml:space="preserve"> </w:t>
      </w:r>
      <w:r w:rsidR="00776E7F" w:rsidRPr="00C4743C">
        <w:rPr>
          <w:rFonts w:cstheme="minorHAnsi"/>
        </w:rPr>
        <w:t>en</w:t>
      </w:r>
      <w:r w:rsidRPr="00C4743C">
        <w:rPr>
          <w:rFonts w:cstheme="minorHAnsi"/>
        </w:rPr>
        <w:t xml:space="preserve"> budsjettsøknad til </w:t>
      </w:r>
      <w:r w:rsidR="000E21EA" w:rsidRPr="00C4743C">
        <w:rPr>
          <w:rFonts w:cstheme="minorHAnsi"/>
        </w:rPr>
        <w:t xml:space="preserve">Kommunal- og distrikts departementet om </w:t>
      </w:r>
      <w:r w:rsidR="00776E7F" w:rsidRPr="00C4743C">
        <w:rPr>
          <w:rFonts w:cstheme="minorHAnsi"/>
        </w:rPr>
        <w:t>prosjekt</w:t>
      </w:r>
      <w:r w:rsidRPr="00C4743C">
        <w:rPr>
          <w:rFonts w:cstheme="minorHAnsi"/>
        </w:rPr>
        <w:t>midler til et kunnskapsprosjekt på romanifolket/taternes kulturarv, og avventer svar på søknaden</w:t>
      </w:r>
      <w:r w:rsidR="00956019" w:rsidRPr="00C4743C">
        <w:rPr>
          <w:rFonts w:cstheme="minorHAnsi"/>
        </w:rPr>
        <w:t>.</w:t>
      </w:r>
    </w:p>
    <w:p w14:paraId="1F50F4A0" w14:textId="2DC96974" w:rsidR="00776E7F" w:rsidRPr="00C4743C" w:rsidRDefault="00AB53FF" w:rsidP="00AB53FF">
      <w:pPr>
        <w:rPr>
          <w:rFonts w:eastAsia="Times New Roman" w:cstheme="minorHAnsi"/>
        </w:rPr>
      </w:pPr>
      <w:r>
        <w:rPr>
          <w:rFonts w:eastAsia="Times New Roman" w:cstheme="minorHAnsi"/>
        </w:rPr>
        <w:t>D</w:t>
      </w:r>
      <w:r w:rsidRPr="00C4743C">
        <w:rPr>
          <w:rFonts w:eastAsia="Times New Roman" w:cstheme="minorHAnsi"/>
        </w:rPr>
        <w:t>et er viktig og komme i gang med iverksetting av planen i år.</w:t>
      </w:r>
      <w:r>
        <w:rPr>
          <w:rFonts w:eastAsia="Times New Roman" w:cstheme="minorHAnsi"/>
        </w:rPr>
        <w:t xml:space="preserve"> </w:t>
      </w:r>
      <w:r w:rsidR="00BA011B" w:rsidRPr="00C4743C">
        <w:rPr>
          <w:rFonts w:cstheme="minorHAnsi"/>
        </w:rPr>
        <w:t xml:space="preserve">På møtet tok </w:t>
      </w:r>
      <w:r w:rsidR="00314DBF" w:rsidRPr="00C4743C">
        <w:rPr>
          <w:rFonts w:eastAsia="Times New Roman" w:cstheme="minorHAnsi"/>
        </w:rPr>
        <w:t>Kulturdirektoratet</w:t>
      </w:r>
      <w:r w:rsidR="00314DBF" w:rsidRPr="00C4743C">
        <w:rPr>
          <w:rFonts w:cstheme="minorHAnsi"/>
        </w:rPr>
        <w:t xml:space="preserve"> </w:t>
      </w:r>
      <w:r w:rsidR="00BA011B" w:rsidRPr="00C4743C">
        <w:rPr>
          <w:rFonts w:cstheme="minorHAnsi"/>
        </w:rPr>
        <w:t xml:space="preserve">opp om </w:t>
      </w:r>
      <w:r w:rsidR="00314DBF" w:rsidRPr="00C4743C">
        <w:rPr>
          <w:rFonts w:cstheme="minorHAnsi"/>
        </w:rPr>
        <w:t xml:space="preserve">det skal </w:t>
      </w:r>
      <w:r w:rsidR="00BA011B" w:rsidRPr="00C4743C">
        <w:rPr>
          <w:rFonts w:eastAsia="Times New Roman" w:cstheme="minorHAnsi"/>
        </w:rPr>
        <w:t>avsette</w:t>
      </w:r>
      <w:r w:rsidR="00776E7F" w:rsidRPr="00C4743C">
        <w:rPr>
          <w:rFonts w:eastAsia="Times New Roman" w:cstheme="minorHAnsi"/>
        </w:rPr>
        <w:t>s</w:t>
      </w:r>
      <w:r w:rsidR="00BA011B" w:rsidRPr="00C4743C">
        <w:rPr>
          <w:rFonts w:eastAsia="Times New Roman" w:cstheme="minorHAnsi"/>
        </w:rPr>
        <w:t xml:space="preserve"> midler </w:t>
      </w:r>
      <w:r w:rsidR="00314DBF" w:rsidRPr="00C4743C">
        <w:rPr>
          <w:rFonts w:eastAsia="Times New Roman" w:cstheme="minorHAnsi"/>
        </w:rPr>
        <w:t xml:space="preserve">fra potten </w:t>
      </w:r>
      <w:r w:rsidR="00956019" w:rsidRPr="00C4743C">
        <w:rPr>
          <w:rFonts w:eastAsia="Times New Roman" w:cstheme="minorHAnsi"/>
        </w:rPr>
        <w:t>til språk og møteplasser</w:t>
      </w:r>
      <w:r w:rsidR="00BA011B" w:rsidRPr="00C4743C">
        <w:rPr>
          <w:rFonts w:eastAsia="Times New Roman" w:cstheme="minorHAnsi"/>
        </w:rPr>
        <w:t xml:space="preserve"> i utlysning</w:t>
      </w:r>
      <w:r w:rsidR="00776E7F" w:rsidRPr="00C4743C">
        <w:rPr>
          <w:rFonts w:eastAsia="Times New Roman" w:cstheme="minorHAnsi"/>
        </w:rPr>
        <w:t>en</w:t>
      </w:r>
      <w:r w:rsidR="00BA011B" w:rsidRPr="00C4743C">
        <w:rPr>
          <w:rFonts w:eastAsia="Times New Roman" w:cstheme="minorHAnsi"/>
        </w:rPr>
        <w:t xml:space="preserve"> 1. mars, eller </w:t>
      </w:r>
      <w:r w:rsidR="00956019" w:rsidRPr="00C4743C">
        <w:rPr>
          <w:rFonts w:eastAsia="Times New Roman" w:cstheme="minorHAnsi"/>
        </w:rPr>
        <w:t xml:space="preserve">om vi skal </w:t>
      </w:r>
      <w:r w:rsidR="00BA011B" w:rsidRPr="00C4743C">
        <w:rPr>
          <w:rFonts w:eastAsia="Times New Roman" w:cstheme="minorHAnsi"/>
        </w:rPr>
        <w:t>lage en egen utlysning andre halvår av 2023</w:t>
      </w:r>
      <w:r w:rsidR="00571C13" w:rsidRPr="00C4743C">
        <w:rPr>
          <w:rFonts w:eastAsia="Times New Roman" w:cstheme="minorHAnsi"/>
        </w:rPr>
        <w:t>. Faggruppen ble også spurt om hvordan de ønsket å dele opp potte</w:t>
      </w:r>
      <w:r w:rsidR="00956019" w:rsidRPr="00C4743C">
        <w:rPr>
          <w:rFonts w:eastAsia="Times New Roman" w:cstheme="minorHAnsi"/>
        </w:rPr>
        <w:t>n</w:t>
      </w:r>
      <w:r w:rsidR="00314DBF" w:rsidRPr="00C4743C">
        <w:rPr>
          <w:rFonts w:eastAsia="Times New Roman" w:cstheme="minorHAnsi"/>
        </w:rPr>
        <w:t>.</w:t>
      </w:r>
      <w:r w:rsidR="00776E7F" w:rsidRPr="00C4743C">
        <w:rPr>
          <w:rFonts w:eastAsia="Times New Roman" w:cstheme="minorHAnsi"/>
        </w:rPr>
        <w:t xml:space="preserve"> </w:t>
      </w:r>
    </w:p>
    <w:p w14:paraId="6FCE932F" w14:textId="2582A06B" w:rsidR="00EE4739" w:rsidRDefault="00776E7F" w:rsidP="00314DBF">
      <w:pPr>
        <w:spacing w:after="0" w:line="240" w:lineRule="auto"/>
        <w:rPr>
          <w:rFonts w:cstheme="minorHAnsi"/>
        </w:rPr>
      </w:pPr>
      <w:r>
        <w:rPr>
          <w:rFonts w:eastAsia="Times New Roman" w:cstheme="minorHAnsi"/>
        </w:rPr>
        <w:t>Tilbakemeldingen v</w:t>
      </w:r>
      <w:r w:rsidR="00BA011B" w:rsidRPr="00CC6454">
        <w:rPr>
          <w:rFonts w:cstheme="minorHAnsi"/>
        </w:rPr>
        <w:t xml:space="preserve">ar at de </w:t>
      </w:r>
      <w:r w:rsidR="00571C13" w:rsidRPr="00CC6454">
        <w:rPr>
          <w:rFonts w:cstheme="minorHAnsi"/>
        </w:rPr>
        <w:t>var positive til å sette av midler til språksøknader til 1. mars fristen, men at en utlysning til møteplasser b</w:t>
      </w:r>
      <w:r w:rsidR="00EE4739" w:rsidRPr="00CC6454">
        <w:rPr>
          <w:rFonts w:cstheme="minorHAnsi"/>
        </w:rPr>
        <w:t>urde g</w:t>
      </w:r>
      <w:r w:rsidR="00571C13" w:rsidRPr="00CC6454">
        <w:rPr>
          <w:rFonts w:cstheme="minorHAnsi"/>
        </w:rPr>
        <w:t>is mer tid og forberedes bedre</w:t>
      </w:r>
      <w:r w:rsidR="00EE4739" w:rsidRPr="00CC6454">
        <w:rPr>
          <w:rFonts w:cstheme="minorHAnsi"/>
        </w:rPr>
        <w:t>.</w:t>
      </w:r>
    </w:p>
    <w:p w14:paraId="7FA85BAC" w14:textId="77777777" w:rsidR="00314DBF" w:rsidRPr="00314DBF" w:rsidRDefault="00314DBF" w:rsidP="00314DBF">
      <w:pPr>
        <w:spacing w:after="0" w:line="240" w:lineRule="auto"/>
        <w:rPr>
          <w:rFonts w:eastAsia="Times New Roman" w:cstheme="minorHAnsi"/>
        </w:rPr>
      </w:pPr>
    </w:p>
    <w:p w14:paraId="5047AFB9" w14:textId="69DAF575" w:rsidR="00EE4739" w:rsidRPr="00CC6454" w:rsidRDefault="000E21EA" w:rsidP="00BA011B">
      <w:pPr>
        <w:rPr>
          <w:rFonts w:cstheme="minorHAnsi"/>
        </w:rPr>
      </w:pPr>
      <w:r w:rsidRPr="00CC6454">
        <w:rPr>
          <w:rFonts w:cstheme="minorHAnsi"/>
        </w:rPr>
        <w:t xml:space="preserve">Faggruppen </w:t>
      </w:r>
      <w:r w:rsidR="00571C13" w:rsidRPr="00CC6454">
        <w:rPr>
          <w:rFonts w:cstheme="minorHAnsi"/>
        </w:rPr>
        <w:t>vil ta spørsmålene med tilbake til organisasjonene og miljøet, og vil gi skriftlig tilbakemelding innen 15.mars om utl</w:t>
      </w:r>
      <w:r w:rsidRPr="00CC6454">
        <w:rPr>
          <w:rFonts w:cstheme="minorHAnsi"/>
        </w:rPr>
        <w:t>ysning</w:t>
      </w:r>
      <w:r w:rsidR="00776E7F">
        <w:rPr>
          <w:rFonts w:cstheme="minorHAnsi"/>
        </w:rPr>
        <w:t>er</w:t>
      </w:r>
      <w:r w:rsidRPr="00CC6454">
        <w:rPr>
          <w:rFonts w:cstheme="minorHAnsi"/>
        </w:rPr>
        <w:t xml:space="preserve"> og </w:t>
      </w:r>
      <w:r w:rsidR="00314DBF">
        <w:rPr>
          <w:rFonts w:cstheme="minorHAnsi"/>
        </w:rPr>
        <w:t>fordeling av potten.</w:t>
      </w:r>
    </w:p>
    <w:p w14:paraId="70EC4238" w14:textId="3900BBEB" w:rsidR="00BA011B" w:rsidRPr="00CC6454" w:rsidRDefault="000E21EA" w:rsidP="00BA011B">
      <w:pPr>
        <w:rPr>
          <w:rFonts w:cstheme="minorHAnsi"/>
        </w:rPr>
      </w:pPr>
      <w:r w:rsidRPr="00CC6454">
        <w:rPr>
          <w:rFonts w:cstheme="minorHAnsi"/>
        </w:rPr>
        <w:t xml:space="preserve">Kulturdirektoratet starter arbeidet med å </w:t>
      </w:r>
      <w:r w:rsidR="00EE4739" w:rsidRPr="00CC6454">
        <w:rPr>
          <w:rFonts w:cstheme="minorHAnsi"/>
        </w:rPr>
        <w:t>utforme</w:t>
      </w:r>
      <w:r w:rsidRPr="00CC6454">
        <w:rPr>
          <w:rFonts w:cstheme="minorHAnsi"/>
        </w:rPr>
        <w:t xml:space="preserve"> en </w:t>
      </w:r>
      <w:r w:rsidR="00EE4739" w:rsidRPr="00CC6454">
        <w:rPr>
          <w:rFonts w:cstheme="minorHAnsi"/>
        </w:rPr>
        <w:t xml:space="preserve">egen </w:t>
      </w:r>
      <w:r w:rsidRPr="00CC6454">
        <w:rPr>
          <w:rFonts w:cstheme="minorHAnsi"/>
        </w:rPr>
        <w:t>møteplass-u</w:t>
      </w:r>
      <w:r w:rsidR="00EE4739" w:rsidRPr="00CC6454">
        <w:rPr>
          <w:rFonts w:cstheme="minorHAnsi"/>
        </w:rPr>
        <w:t xml:space="preserve">tlysning </w:t>
      </w:r>
      <w:r w:rsidR="00C4743C">
        <w:rPr>
          <w:rFonts w:cstheme="minorHAnsi"/>
        </w:rPr>
        <w:t xml:space="preserve">med mål om en utlysning </w:t>
      </w:r>
      <w:r w:rsidR="00EE4739" w:rsidRPr="00CC6454">
        <w:rPr>
          <w:rFonts w:cstheme="minorHAnsi"/>
        </w:rPr>
        <w:t>2. juni</w:t>
      </w:r>
      <w:r w:rsidR="00314DBF">
        <w:rPr>
          <w:rFonts w:cstheme="minorHAnsi"/>
        </w:rPr>
        <w:t>.</w:t>
      </w:r>
      <w:r w:rsidR="00776E7F">
        <w:rPr>
          <w:rFonts w:cstheme="minorHAnsi"/>
        </w:rPr>
        <w:t xml:space="preserve"> Faggruppen vil involveres i </w:t>
      </w:r>
      <w:r w:rsidR="00AB7F08">
        <w:rPr>
          <w:rFonts w:cstheme="minorHAnsi"/>
        </w:rPr>
        <w:t xml:space="preserve">utforming av </w:t>
      </w:r>
      <w:r w:rsidR="00776E7F">
        <w:rPr>
          <w:rFonts w:cstheme="minorHAnsi"/>
        </w:rPr>
        <w:t>utlysningen</w:t>
      </w:r>
      <w:r w:rsidR="00AB7F08">
        <w:rPr>
          <w:rFonts w:cstheme="minorHAnsi"/>
        </w:rPr>
        <w:t>.</w:t>
      </w:r>
    </w:p>
    <w:p w14:paraId="159C974B" w14:textId="60B4895F" w:rsidR="00001E9A" w:rsidRPr="00CC6454" w:rsidRDefault="00001E9A" w:rsidP="001064F2">
      <w:pPr>
        <w:rPr>
          <w:rFonts w:eastAsia="Times New Roman" w:cstheme="minorHAnsi"/>
          <w:b/>
          <w:bCs/>
        </w:rPr>
      </w:pPr>
      <w:r w:rsidRPr="00CC6454">
        <w:rPr>
          <w:rFonts w:eastAsia="Times New Roman" w:cstheme="minorHAnsi"/>
          <w:b/>
          <w:bCs/>
        </w:rPr>
        <w:t>1</w:t>
      </w:r>
      <w:r w:rsidR="001064F2" w:rsidRPr="00CC6454">
        <w:rPr>
          <w:rFonts w:eastAsia="Times New Roman" w:cstheme="minorHAnsi"/>
          <w:b/>
          <w:bCs/>
        </w:rPr>
        <w:t>5.30</w:t>
      </w:r>
      <w:r w:rsidR="008A1F8F" w:rsidRPr="00CC6454">
        <w:rPr>
          <w:rFonts w:eastAsia="Times New Roman" w:cstheme="minorHAnsi"/>
          <w:b/>
          <w:bCs/>
        </w:rPr>
        <w:t xml:space="preserve"> -16.00 </w:t>
      </w:r>
      <w:r w:rsidR="001064F2" w:rsidRPr="00CC6454">
        <w:rPr>
          <w:rFonts w:eastAsia="Times New Roman" w:cstheme="minorHAnsi"/>
          <w:b/>
          <w:bCs/>
        </w:rPr>
        <w:t>Eventuelt</w:t>
      </w:r>
    </w:p>
    <w:p w14:paraId="3E43B533" w14:textId="6B2B92B9" w:rsidR="00A00779" w:rsidRPr="00CC6454" w:rsidRDefault="00EE4739" w:rsidP="001064F2">
      <w:pPr>
        <w:rPr>
          <w:rFonts w:eastAsia="Times New Roman" w:cstheme="minorHAnsi"/>
        </w:rPr>
      </w:pPr>
      <w:r w:rsidRPr="00CC6454">
        <w:rPr>
          <w:rFonts w:eastAsia="Times New Roman" w:cstheme="minorHAnsi"/>
        </w:rPr>
        <w:t xml:space="preserve">Kulturdirektoratet fikk spørsmål om regelverket for driftstilskudd til organisasjonene for nasjonale minoriteter, og orienterte </w:t>
      </w:r>
      <w:r w:rsidR="00CC6454" w:rsidRPr="00CC6454">
        <w:rPr>
          <w:rFonts w:eastAsia="Times New Roman" w:cstheme="minorHAnsi"/>
        </w:rPr>
        <w:t>blant annet om at forskriften ikke regulerer hvor mye midler som skal brukes på lokallagene.</w:t>
      </w:r>
    </w:p>
    <w:p w14:paraId="579023F2" w14:textId="0D9C4C0C" w:rsidR="000E21EA" w:rsidRPr="00CC6454" w:rsidRDefault="00CC6454">
      <w:r w:rsidRPr="00CC6454">
        <w:t>Faggruppen spilte</w:t>
      </w:r>
      <w:r w:rsidR="00776E7F">
        <w:t xml:space="preserve"> </w:t>
      </w:r>
      <w:r w:rsidR="00AB53FF">
        <w:t xml:space="preserve">inn </w:t>
      </w:r>
      <w:r w:rsidR="00776E7F">
        <w:t xml:space="preserve">at de </w:t>
      </w:r>
      <w:r w:rsidRPr="00CC6454">
        <w:t>vil diskutere videre ordningen og tildelingene</w:t>
      </w:r>
      <w:r w:rsidR="00AB53FF">
        <w:t xml:space="preserve"> i 2022</w:t>
      </w:r>
      <w:r w:rsidR="00776E7F">
        <w:t xml:space="preserve"> på neste møte</w:t>
      </w:r>
      <w:r w:rsidR="00AB53FF">
        <w:t>.</w:t>
      </w:r>
      <w:r w:rsidRPr="00CC6454">
        <w:t xml:space="preserve"> </w:t>
      </w:r>
    </w:p>
    <w:p w14:paraId="23350645" w14:textId="77777777" w:rsidR="00CC6454" w:rsidRDefault="00CC6454"/>
    <w:p w14:paraId="3F16CD18" w14:textId="77777777" w:rsidR="002D446B" w:rsidRDefault="002D446B"/>
    <w:sectPr w:rsidR="002D44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500F7" w14:textId="77777777" w:rsidR="00C15F91" w:rsidRDefault="00C15F91" w:rsidP="002D48EB">
      <w:pPr>
        <w:spacing w:after="0" w:line="240" w:lineRule="auto"/>
      </w:pPr>
      <w:r>
        <w:separator/>
      </w:r>
    </w:p>
  </w:endnote>
  <w:endnote w:type="continuationSeparator" w:id="0">
    <w:p w14:paraId="56D0C7C1" w14:textId="77777777" w:rsidR="00C15F91" w:rsidRDefault="00C15F91" w:rsidP="002D4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rstnerProgrammFS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5F926" w14:textId="77777777" w:rsidR="00C15F91" w:rsidRDefault="00C15F91" w:rsidP="002D48EB">
      <w:pPr>
        <w:spacing w:after="0" w:line="240" w:lineRule="auto"/>
      </w:pPr>
      <w:r>
        <w:separator/>
      </w:r>
    </w:p>
  </w:footnote>
  <w:footnote w:type="continuationSeparator" w:id="0">
    <w:p w14:paraId="414FCDE3" w14:textId="77777777" w:rsidR="00C15F91" w:rsidRDefault="00C15F91" w:rsidP="002D4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78B47" w14:textId="5F61A4BA" w:rsidR="002D48EB" w:rsidRDefault="002D48EB">
    <w:pPr>
      <w:pStyle w:val="Topptekst"/>
    </w:pPr>
    <w:r>
      <w:rPr>
        <w:rFonts w:ascii="GerstnerProgrammFSL" w:hAnsi="GerstnerProgrammFSL" w:cs="Arial"/>
        <w:noProof/>
        <w:color w:val="000000"/>
      </w:rPr>
      <w:drawing>
        <wp:anchor distT="0" distB="0" distL="114300" distR="114300" simplePos="0" relativeHeight="251659264" behindDoc="0" locked="0" layoutInCell="1" allowOverlap="1" wp14:anchorId="6D454115" wp14:editId="14DEB74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154722" cy="152400"/>
          <wp:effectExtent l="0" t="0" r="7620" b="0"/>
          <wp:wrapNone/>
          <wp:docPr id="1" name="Bilde 1" descr="Logo Kulturdirektorat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Kulturdirektorate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498" cy="153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07F4C6" w14:textId="77777777" w:rsidR="002D48EB" w:rsidRDefault="002D48E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C0121"/>
    <w:multiLevelType w:val="hybridMultilevel"/>
    <w:tmpl w:val="27EE313A"/>
    <w:lvl w:ilvl="0" w:tplc="CCC8B0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B7B75"/>
    <w:multiLevelType w:val="hybridMultilevel"/>
    <w:tmpl w:val="C2663E32"/>
    <w:lvl w:ilvl="0" w:tplc="50CE71EA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2737E"/>
    <w:multiLevelType w:val="hybridMultilevel"/>
    <w:tmpl w:val="09987A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463B0"/>
    <w:multiLevelType w:val="hybridMultilevel"/>
    <w:tmpl w:val="DFE4B49C"/>
    <w:lvl w:ilvl="0" w:tplc="07849E0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263906">
    <w:abstractNumId w:val="0"/>
  </w:num>
  <w:num w:numId="2" w16cid:durableId="1479684423">
    <w:abstractNumId w:val="3"/>
  </w:num>
  <w:num w:numId="3" w16cid:durableId="466318895">
    <w:abstractNumId w:val="1"/>
  </w:num>
  <w:num w:numId="4" w16cid:durableId="2024163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CDF"/>
    <w:rsid w:val="00001E9A"/>
    <w:rsid w:val="0001399F"/>
    <w:rsid w:val="00017770"/>
    <w:rsid w:val="0004481C"/>
    <w:rsid w:val="000564D0"/>
    <w:rsid w:val="00072E77"/>
    <w:rsid w:val="00074853"/>
    <w:rsid w:val="00094BB8"/>
    <w:rsid w:val="000A479C"/>
    <w:rsid w:val="000A7B68"/>
    <w:rsid w:val="000E21EA"/>
    <w:rsid w:val="000E4BE2"/>
    <w:rsid w:val="000E7DA6"/>
    <w:rsid w:val="000F774E"/>
    <w:rsid w:val="00103889"/>
    <w:rsid w:val="001064F2"/>
    <w:rsid w:val="00110C04"/>
    <w:rsid w:val="00150764"/>
    <w:rsid w:val="0015786B"/>
    <w:rsid w:val="00162406"/>
    <w:rsid w:val="0016434D"/>
    <w:rsid w:val="0016708A"/>
    <w:rsid w:val="001716FA"/>
    <w:rsid w:val="001721E4"/>
    <w:rsid w:val="00177B34"/>
    <w:rsid w:val="00192CE7"/>
    <w:rsid w:val="001939C4"/>
    <w:rsid w:val="00193EEF"/>
    <w:rsid w:val="00196373"/>
    <w:rsid w:val="001A0FE4"/>
    <w:rsid w:val="001A1579"/>
    <w:rsid w:val="001B4379"/>
    <w:rsid w:val="001B43B5"/>
    <w:rsid w:val="001D0CF3"/>
    <w:rsid w:val="001D5B48"/>
    <w:rsid w:val="001E3B7B"/>
    <w:rsid w:val="0020033C"/>
    <w:rsid w:val="00201530"/>
    <w:rsid w:val="002021CB"/>
    <w:rsid w:val="00213428"/>
    <w:rsid w:val="0021627F"/>
    <w:rsid w:val="002214D7"/>
    <w:rsid w:val="002272D7"/>
    <w:rsid w:val="00230BF0"/>
    <w:rsid w:val="00234F09"/>
    <w:rsid w:val="0024123D"/>
    <w:rsid w:val="00243747"/>
    <w:rsid w:val="002437F5"/>
    <w:rsid w:val="00257A73"/>
    <w:rsid w:val="00262075"/>
    <w:rsid w:val="00273678"/>
    <w:rsid w:val="002768A7"/>
    <w:rsid w:val="002768DA"/>
    <w:rsid w:val="0028091C"/>
    <w:rsid w:val="00292D47"/>
    <w:rsid w:val="00294797"/>
    <w:rsid w:val="002A1E6A"/>
    <w:rsid w:val="002B00F5"/>
    <w:rsid w:val="002B6C96"/>
    <w:rsid w:val="002C1B46"/>
    <w:rsid w:val="002D0640"/>
    <w:rsid w:val="002D446B"/>
    <w:rsid w:val="002D48EB"/>
    <w:rsid w:val="002D4B90"/>
    <w:rsid w:val="002D7D52"/>
    <w:rsid w:val="002E702B"/>
    <w:rsid w:val="00301B5F"/>
    <w:rsid w:val="003118DF"/>
    <w:rsid w:val="00311D02"/>
    <w:rsid w:val="00314DBF"/>
    <w:rsid w:val="00315089"/>
    <w:rsid w:val="00330C63"/>
    <w:rsid w:val="00333855"/>
    <w:rsid w:val="0033508E"/>
    <w:rsid w:val="00335AB0"/>
    <w:rsid w:val="00343E27"/>
    <w:rsid w:val="0034604B"/>
    <w:rsid w:val="00354613"/>
    <w:rsid w:val="00360D28"/>
    <w:rsid w:val="00362F54"/>
    <w:rsid w:val="00365D13"/>
    <w:rsid w:val="003660E1"/>
    <w:rsid w:val="003932A6"/>
    <w:rsid w:val="003A1B57"/>
    <w:rsid w:val="003B038F"/>
    <w:rsid w:val="003B1120"/>
    <w:rsid w:val="003D0F44"/>
    <w:rsid w:val="003E53D7"/>
    <w:rsid w:val="003F7DBD"/>
    <w:rsid w:val="00406A5F"/>
    <w:rsid w:val="0041657E"/>
    <w:rsid w:val="004311CD"/>
    <w:rsid w:val="0045783D"/>
    <w:rsid w:val="00470B74"/>
    <w:rsid w:val="00472D30"/>
    <w:rsid w:val="00487B83"/>
    <w:rsid w:val="004A4119"/>
    <w:rsid w:val="004D459C"/>
    <w:rsid w:val="004E76A8"/>
    <w:rsid w:val="004F0248"/>
    <w:rsid w:val="004F0442"/>
    <w:rsid w:val="00515203"/>
    <w:rsid w:val="00517F0D"/>
    <w:rsid w:val="00521730"/>
    <w:rsid w:val="00554408"/>
    <w:rsid w:val="00561B87"/>
    <w:rsid w:val="00571C13"/>
    <w:rsid w:val="00572386"/>
    <w:rsid w:val="00573562"/>
    <w:rsid w:val="00577D41"/>
    <w:rsid w:val="00581B8F"/>
    <w:rsid w:val="0059220B"/>
    <w:rsid w:val="005B0748"/>
    <w:rsid w:val="005C391E"/>
    <w:rsid w:val="005C685A"/>
    <w:rsid w:val="005D0D92"/>
    <w:rsid w:val="005E01EC"/>
    <w:rsid w:val="005F5FDD"/>
    <w:rsid w:val="005F6E76"/>
    <w:rsid w:val="00632AF7"/>
    <w:rsid w:val="00637185"/>
    <w:rsid w:val="00647965"/>
    <w:rsid w:val="00651E7D"/>
    <w:rsid w:val="0065526E"/>
    <w:rsid w:val="00661F53"/>
    <w:rsid w:val="006623E2"/>
    <w:rsid w:val="00664596"/>
    <w:rsid w:val="00671A94"/>
    <w:rsid w:val="00682FCC"/>
    <w:rsid w:val="00684C8A"/>
    <w:rsid w:val="006A13EA"/>
    <w:rsid w:val="006A307B"/>
    <w:rsid w:val="006C0ED7"/>
    <w:rsid w:val="006C519B"/>
    <w:rsid w:val="006E4A7E"/>
    <w:rsid w:val="006E515B"/>
    <w:rsid w:val="006F4462"/>
    <w:rsid w:val="00716D5F"/>
    <w:rsid w:val="00776E7F"/>
    <w:rsid w:val="0078620D"/>
    <w:rsid w:val="00787606"/>
    <w:rsid w:val="00797DB5"/>
    <w:rsid w:val="007B5EA6"/>
    <w:rsid w:val="007D79E0"/>
    <w:rsid w:val="008148B5"/>
    <w:rsid w:val="008425E2"/>
    <w:rsid w:val="00845692"/>
    <w:rsid w:val="00853C51"/>
    <w:rsid w:val="0086624A"/>
    <w:rsid w:val="0088627B"/>
    <w:rsid w:val="00891CD2"/>
    <w:rsid w:val="008A1F8F"/>
    <w:rsid w:val="008A420C"/>
    <w:rsid w:val="008B1559"/>
    <w:rsid w:val="008B1BE8"/>
    <w:rsid w:val="008B710E"/>
    <w:rsid w:val="008C2F09"/>
    <w:rsid w:val="008D2E68"/>
    <w:rsid w:val="008D50C1"/>
    <w:rsid w:val="008E0280"/>
    <w:rsid w:val="008F1E09"/>
    <w:rsid w:val="008F51CC"/>
    <w:rsid w:val="009030CB"/>
    <w:rsid w:val="0090625C"/>
    <w:rsid w:val="00911236"/>
    <w:rsid w:val="00911976"/>
    <w:rsid w:val="00920EBC"/>
    <w:rsid w:val="009233D1"/>
    <w:rsid w:val="009303E8"/>
    <w:rsid w:val="00945D18"/>
    <w:rsid w:val="00956019"/>
    <w:rsid w:val="00956A05"/>
    <w:rsid w:val="00956E2A"/>
    <w:rsid w:val="00962E6C"/>
    <w:rsid w:val="0097603F"/>
    <w:rsid w:val="00976482"/>
    <w:rsid w:val="00984122"/>
    <w:rsid w:val="009A1AE3"/>
    <w:rsid w:val="009C665D"/>
    <w:rsid w:val="009D091F"/>
    <w:rsid w:val="009D3B35"/>
    <w:rsid w:val="009F5E84"/>
    <w:rsid w:val="00A00779"/>
    <w:rsid w:val="00A02748"/>
    <w:rsid w:val="00A15584"/>
    <w:rsid w:val="00A249AC"/>
    <w:rsid w:val="00A37615"/>
    <w:rsid w:val="00A46933"/>
    <w:rsid w:val="00A507AF"/>
    <w:rsid w:val="00A80A48"/>
    <w:rsid w:val="00AB53FF"/>
    <w:rsid w:val="00AB7F08"/>
    <w:rsid w:val="00AC3B29"/>
    <w:rsid w:val="00AD49A4"/>
    <w:rsid w:val="00AD67A1"/>
    <w:rsid w:val="00AF24DD"/>
    <w:rsid w:val="00AF2D91"/>
    <w:rsid w:val="00B02B46"/>
    <w:rsid w:val="00B17A09"/>
    <w:rsid w:val="00B20000"/>
    <w:rsid w:val="00B5013A"/>
    <w:rsid w:val="00B50BEE"/>
    <w:rsid w:val="00B64815"/>
    <w:rsid w:val="00B83F00"/>
    <w:rsid w:val="00B85CC7"/>
    <w:rsid w:val="00B940EC"/>
    <w:rsid w:val="00B94D82"/>
    <w:rsid w:val="00B97A29"/>
    <w:rsid w:val="00BA011B"/>
    <w:rsid w:val="00BB495D"/>
    <w:rsid w:val="00BB6CDF"/>
    <w:rsid w:val="00BC7E9A"/>
    <w:rsid w:val="00BD7CEB"/>
    <w:rsid w:val="00BF10D3"/>
    <w:rsid w:val="00C01521"/>
    <w:rsid w:val="00C04B2E"/>
    <w:rsid w:val="00C060EA"/>
    <w:rsid w:val="00C11FF1"/>
    <w:rsid w:val="00C15F91"/>
    <w:rsid w:val="00C1653A"/>
    <w:rsid w:val="00C17E13"/>
    <w:rsid w:val="00C236BD"/>
    <w:rsid w:val="00C25277"/>
    <w:rsid w:val="00C36FA8"/>
    <w:rsid w:val="00C4743C"/>
    <w:rsid w:val="00C5636E"/>
    <w:rsid w:val="00C57948"/>
    <w:rsid w:val="00C57FD0"/>
    <w:rsid w:val="00C61A27"/>
    <w:rsid w:val="00C73789"/>
    <w:rsid w:val="00C770B3"/>
    <w:rsid w:val="00C91B84"/>
    <w:rsid w:val="00C92444"/>
    <w:rsid w:val="00C93130"/>
    <w:rsid w:val="00CA3B9B"/>
    <w:rsid w:val="00CA5665"/>
    <w:rsid w:val="00CA5DF0"/>
    <w:rsid w:val="00CB1753"/>
    <w:rsid w:val="00CC1874"/>
    <w:rsid w:val="00CC6454"/>
    <w:rsid w:val="00CD0A70"/>
    <w:rsid w:val="00D235CE"/>
    <w:rsid w:val="00D24B26"/>
    <w:rsid w:val="00D3204C"/>
    <w:rsid w:val="00D36C5D"/>
    <w:rsid w:val="00D40502"/>
    <w:rsid w:val="00D65FAD"/>
    <w:rsid w:val="00DA1F9B"/>
    <w:rsid w:val="00DA4D3F"/>
    <w:rsid w:val="00DA7815"/>
    <w:rsid w:val="00DD04EE"/>
    <w:rsid w:val="00DD46BE"/>
    <w:rsid w:val="00DE7EFE"/>
    <w:rsid w:val="00DF25E5"/>
    <w:rsid w:val="00E013E7"/>
    <w:rsid w:val="00E22B36"/>
    <w:rsid w:val="00E30AC6"/>
    <w:rsid w:val="00E456F0"/>
    <w:rsid w:val="00E61FE7"/>
    <w:rsid w:val="00E6422D"/>
    <w:rsid w:val="00E7390B"/>
    <w:rsid w:val="00E844DD"/>
    <w:rsid w:val="00E93E52"/>
    <w:rsid w:val="00E969AA"/>
    <w:rsid w:val="00EA57A4"/>
    <w:rsid w:val="00EB1CF8"/>
    <w:rsid w:val="00EB4389"/>
    <w:rsid w:val="00EB4393"/>
    <w:rsid w:val="00EB6A34"/>
    <w:rsid w:val="00EB6DBD"/>
    <w:rsid w:val="00EC0464"/>
    <w:rsid w:val="00ED3D17"/>
    <w:rsid w:val="00ED4EE4"/>
    <w:rsid w:val="00EE4739"/>
    <w:rsid w:val="00EF2C38"/>
    <w:rsid w:val="00F05881"/>
    <w:rsid w:val="00F06B72"/>
    <w:rsid w:val="00F13A18"/>
    <w:rsid w:val="00F247A3"/>
    <w:rsid w:val="00F63F82"/>
    <w:rsid w:val="00F732F5"/>
    <w:rsid w:val="00F869BC"/>
    <w:rsid w:val="00F92530"/>
    <w:rsid w:val="00FB03C3"/>
    <w:rsid w:val="00FD7D86"/>
    <w:rsid w:val="00FE4907"/>
    <w:rsid w:val="00FE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CCC5B"/>
  <w15:docId w15:val="{E416D4AF-3187-4DB1-8BB2-EAE23420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F7DB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2D4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D48EB"/>
  </w:style>
  <w:style w:type="paragraph" w:styleId="Bunntekst">
    <w:name w:val="footer"/>
    <w:basedOn w:val="Normal"/>
    <w:link w:val="BunntekstTegn"/>
    <w:uiPriority w:val="99"/>
    <w:unhideWhenUsed/>
    <w:rsid w:val="002D4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D48EB"/>
  </w:style>
  <w:style w:type="character" w:customStyle="1" w:styleId="ui-provider">
    <w:name w:val="ui-provider"/>
    <w:basedOn w:val="Standardskriftforavsnitt"/>
    <w:rsid w:val="00573562"/>
  </w:style>
  <w:style w:type="paragraph" w:styleId="NormalWeb">
    <w:name w:val="Normal (Web)"/>
    <w:basedOn w:val="Normal"/>
    <w:uiPriority w:val="99"/>
    <w:semiHidden/>
    <w:unhideWhenUsed/>
    <w:rsid w:val="00362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Default">
    <w:name w:val="Default"/>
    <w:rsid w:val="00BA01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5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3660</Characters>
  <Application>Microsoft Office Word</Application>
  <DocSecurity>4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Kulturråd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 Wærstad</dc:creator>
  <cp:keywords/>
  <dc:description/>
  <cp:lastModifiedBy>Gro Wærstad</cp:lastModifiedBy>
  <cp:revision>2</cp:revision>
  <cp:lastPrinted>2023-02-06T09:29:00Z</cp:lastPrinted>
  <dcterms:created xsi:type="dcterms:W3CDTF">2023-03-13T15:04:00Z</dcterms:created>
  <dcterms:modified xsi:type="dcterms:W3CDTF">2023-03-13T15:04:00Z</dcterms:modified>
</cp:coreProperties>
</file>